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EF4" w14:textId="78DBBF62" w:rsidR="00793133" w:rsidRPr="004B7468" w:rsidRDefault="002038F8" w:rsidP="004E70C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Gdańsk</w:t>
      </w:r>
      <w:r w:rsidR="00C434C4">
        <w:rPr>
          <w:sz w:val="24"/>
          <w:szCs w:val="24"/>
        </w:rPr>
        <w:t>,</w:t>
      </w:r>
      <w:r w:rsidR="008F24E3">
        <w:rPr>
          <w:sz w:val="24"/>
          <w:szCs w:val="24"/>
        </w:rPr>
        <w:t xml:space="preserve"> </w:t>
      </w:r>
      <w:r w:rsidR="006C68C3">
        <w:rPr>
          <w:sz w:val="24"/>
          <w:szCs w:val="24"/>
        </w:rPr>
        <w:t>0</w:t>
      </w:r>
      <w:r w:rsidR="001454E6">
        <w:rPr>
          <w:sz w:val="24"/>
          <w:szCs w:val="24"/>
        </w:rPr>
        <w:t>7</w:t>
      </w:r>
      <w:r w:rsidR="00816E99">
        <w:rPr>
          <w:sz w:val="24"/>
          <w:szCs w:val="24"/>
        </w:rPr>
        <w:t xml:space="preserve"> </w:t>
      </w:r>
      <w:r w:rsidR="00615F14">
        <w:rPr>
          <w:sz w:val="24"/>
          <w:szCs w:val="24"/>
        </w:rPr>
        <w:t xml:space="preserve">kwietnia </w:t>
      </w:r>
      <w:r w:rsidR="00793133" w:rsidRPr="004B7468">
        <w:rPr>
          <w:sz w:val="24"/>
          <w:szCs w:val="24"/>
        </w:rPr>
        <w:t>20</w:t>
      </w:r>
      <w:r w:rsidR="00816E99">
        <w:rPr>
          <w:sz w:val="24"/>
          <w:szCs w:val="24"/>
        </w:rPr>
        <w:t>21</w:t>
      </w:r>
    </w:p>
    <w:p w14:paraId="041BEF06" w14:textId="77777777" w:rsidR="004E70CC" w:rsidRPr="004B7468" w:rsidRDefault="00793133" w:rsidP="00793133">
      <w:pPr>
        <w:rPr>
          <w:sz w:val="24"/>
          <w:szCs w:val="24"/>
        </w:rPr>
      </w:pPr>
      <w:r w:rsidRPr="004B7468">
        <w:rPr>
          <w:sz w:val="24"/>
          <w:szCs w:val="24"/>
        </w:rPr>
        <w:t>Informacja prasowa</w:t>
      </w:r>
    </w:p>
    <w:p w14:paraId="52EEC7E8" w14:textId="77777777" w:rsidR="007A483B" w:rsidRDefault="007A483B" w:rsidP="007A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Zbadaj się za darmo w Galerii Zaspa</w:t>
      </w:r>
      <w:bookmarkStart w:id="0" w:name="_GoBack"/>
      <w:bookmarkEnd w:id="0"/>
    </w:p>
    <w:p w14:paraId="4358EC52" w14:textId="0BB64965" w:rsidR="001454E6" w:rsidRDefault="007A483B" w:rsidP="007A483B">
      <w:pPr>
        <w:spacing w:after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67704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Badanie mammograficzne </w:t>
      </w:r>
      <w:r w:rsidR="001454E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nie boli, trwa tylko chwilę i ratuje życie! Dlatego tak ważne jest wykonywanie go przynajmniej raz na dwa lata. Najbliższą okazję do nieodpłatnego sprawdzenia stanu swojego zdrowia będą miały mieszkanki Gdańska w wieku 50-69 lat, które zapiszą się na bezpłatną mammografię i przyjdą w najbliższy piątek do Galerii Zaspa. </w:t>
      </w:r>
    </w:p>
    <w:p w14:paraId="6ABE8CDF" w14:textId="77777777" w:rsidR="007A483B" w:rsidRPr="0067704E" w:rsidRDefault="007A483B" w:rsidP="007A483B">
      <w:pPr>
        <w:spacing w:after="0"/>
        <w:jc w:val="both"/>
        <w:rPr>
          <w:rStyle w:val="Pogrubienie"/>
          <w:rFonts w:ascii="Calibri" w:hAnsi="Calibri" w:cs="Calibri"/>
          <w:color w:val="000000" w:themeColor="text1"/>
          <w:sz w:val="24"/>
          <w:szCs w:val="24"/>
        </w:rPr>
      </w:pPr>
    </w:p>
    <w:p w14:paraId="449185C2" w14:textId="4354A737" w:rsidR="001454E6" w:rsidRDefault="007A483B" w:rsidP="007A483B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1454E6">
        <w:rPr>
          <w:rStyle w:val="Pogrubienie"/>
          <w:rFonts w:ascii="Calibri" w:hAnsi="Calibri" w:cs="Calibri"/>
          <w:b w:val="0"/>
          <w:color w:val="000000" w:themeColor="text1"/>
          <w:sz w:val="24"/>
          <w:szCs w:val="24"/>
        </w:rPr>
        <w:t>W przypadku raka piersi najważniejsza jest profilaktyka. Regularne badania pozwalają bowiem ocenić czy w organizmie nie zachodzą niebezpieczne zmiany chorobowe. Warto więc</w:t>
      </w:r>
      <w:r w:rsidR="001454E6">
        <w:rPr>
          <w:rStyle w:val="Pogrubienie"/>
          <w:rFonts w:ascii="Calibri" w:hAnsi="Calibri" w:cs="Calibri"/>
          <w:b w:val="0"/>
          <w:color w:val="000000" w:themeColor="text1"/>
          <w:sz w:val="24"/>
          <w:szCs w:val="24"/>
        </w:rPr>
        <w:t xml:space="preserve"> zapisać się na mammografię, by 9 kwietnia móc skorzystać z bezpłatnego badania. W najbliższy piątek przed Galerią Zaspa, w godzinach 09:00-17:00, zaparkuje 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specjalny autobus, w którym </w:t>
      </w:r>
      <w:r w:rsidRPr="0067704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przeprowadz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ane będą badania diagnostyczne</w:t>
      </w:r>
      <w:r w:rsidRPr="0067704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ie trzeba się 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do nich 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szczególnie przygotowywać.</w:t>
      </w:r>
      <w:r w:rsidR="001454E6" w:rsidRPr="0067704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Należy jednak pamiętać, by w jego dniu nie stosować dezodorantów, talku, balsamu ani kremów w okolicy klatki piersiowej</w:t>
      </w:r>
      <w:r w:rsidR="001454E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311931C2" w14:textId="77777777" w:rsidR="001454E6" w:rsidRDefault="001454E6" w:rsidP="007A483B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2B2F498A" w14:textId="1DC531EE" w:rsidR="007A483B" w:rsidRPr="0067704E" w:rsidRDefault="001454E6" w:rsidP="007A483B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Skontrolować swoje zdrowie mogą</w:t>
      </w:r>
      <w:r w:rsidR="007A483B" w:rsidRPr="0067704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kobiety z grupy refundacyjnej w wieku od 50 do 69 lat, które w ciągu ostatnich dwóch lat nie miały wykonywanych tego typu badań. </w:t>
      </w:r>
    </w:p>
    <w:p w14:paraId="31943EA2" w14:textId="77777777" w:rsidR="001454E6" w:rsidRDefault="001454E6" w:rsidP="00792F41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2E4D332E" w14:textId="1474C16A" w:rsidR="00792F41" w:rsidRPr="00792F41" w:rsidRDefault="001454E6" w:rsidP="00792F41">
      <w:pPr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Uwaga! </w:t>
      </w:r>
      <w:r w:rsidR="00255CAE" w:rsidRPr="00255CAE">
        <w:rPr>
          <w:sz w:val="24"/>
          <w:szCs w:val="24"/>
          <w:shd w:val="clear" w:color="auto" w:fill="FFFFFF"/>
        </w:rPr>
        <w:t xml:space="preserve">Na badania prowadzona jest rejestracja telefoniczna pod numerami: </w:t>
      </w:r>
      <w:r w:rsidR="00844F16" w:rsidRPr="00844F16">
        <w:rPr>
          <w:sz w:val="24"/>
          <w:szCs w:val="24"/>
          <w:shd w:val="clear" w:color="auto" w:fill="FFFFFF"/>
        </w:rPr>
        <w:t>58 767 34 55 lub 58 767 34 77</w:t>
      </w:r>
      <w:r w:rsidR="00255CAE" w:rsidRPr="00255CAE">
        <w:rPr>
          <w:sz w:val="24"/>
          <w:szCs w:val="24"/>
          <w:shd w:val="clear" w:color="auto" w:fill="FFFFFF"/>
        </w:rPr>
        <w:t xml:space="preserve">. </w:t>
      </w:r>
    </w:p>
    <w:p w14:paraId="481B899B" w14:textId="4B3F2DE1" w:rsidR="00B23A01" w:rsidRPr="00792F41" w:rsidRDefault="00B23A01" w:rsidP="00792F41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51CFFE35" w14:textId="77777777" w:rsidR="00CE2B10" w:rsidRDefault="00CE2B10" w:rsidP="00B23A0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1AC7ED6" w14:textId="77777777" w:rsidR="00793133" w:rsidRPr="00E26BEE" w:rsidRDefault="00793133" w:rsidP="00793133">
      <w:pPr>
        <w:spacing w:after="0" w:line="240" w:lineRule="auto"/>
        <w:jc w:val="both"/>
        <w:rPr>
          <w:b/>
          <w:szCs w:val="24"/>
        </w:rPr>
      </w:pPr>
      <w:r w:rsidRPr="00E26BEE">
        <w:rPr>
          <w:b/>
          <w:szCs w:val="24"/>
        </w:rPr>
        <w:t>Dodatkowe informacje:</w:t>
      </w:r>
    </w:p>
    <w:p w14:paraId="218A958F" w14:textId="09DC905E" w:rsidR="00793133" w:rsidRPr="00E26BEE" w:rsidRDefault="00844F16" w:rsidP="0079313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Izabella Rześniowiecka-Walter </w:t>
      </w:r>
    </w:p>
    <w:p w14:paraId="5C98632B" w14:textId="77777777" w:rsidR="00793133" w:rsidRPr="00E26BEE" w:rsidRDefault="00793133" w:rsidP="00793133">
      <w:pPr>
        <w:spacing w:after="0" w:line="240" w:lineRule="auto"/>
        <w:jc w:val="both"/>
        <w:rPr>
          <w:szCs w:val="24"/>
        </w:rPr>
      </w:pPr>
      <w:r w:rsidRPr="00E26BEE">
        <w:rPr>
          <w:szCs w:val="24"/>
        </w:rPr>
        <w:t>Biuro prasowe Galeria Zaspa</w:t>
      </w:r>
    </w:p>
    <w:p w14:paraId="237DD1EC" w14:textId="24EF85DF" w:rsidR="002038F8" w:rsidRPr="002038F8" w:rsidRDefault="002038F8" w:rsidP="002038F8">
      <w:pPr>
        <w:spacing w:after="0"/>
        <w:jc w:val="both"/>
        <w:rPr>
          <w:szCs w:val="24"/>
          <w:lang w:val="en-US"/>
        </w:rPr>
      </w:pPr>
      <w:r w:rsidRPr="002038F8">
        <w:rPr>
          <w:szCs w:val="24"/>
          <w:lang w:val="en-US"/>
        </w:rPr>
        <w:t>tel. +48</w:t>
      </w:r>
      <w:r w:rsidR="00844F16">
        <w:rPr>
          <w:szCs w:val="24"/>
          <w:lang w:val="en-US"/>
        </w:rPr>
        <w:t> 793 220 289</w:t>
      </w:r>
    </w:p>
    <w:p w14:paraId="16279857" w14:textId="5B2E36E1" w:rsidR="00793133" w:rsidRPr="002038F8" w:rsidRDefault="002038F8" w:rsidP="002038F8">
      <w:pPr>
        <w:spacing w:after="0"/>
        <w:jc w:val="both"/>
        <w:rPr>
          <w:sz w:val="24"/>
          <w:szCs w:val="24"/>
          <w:lang w:val="en-GB"/>
        </w:rPr>
      </w:pPr>
      <w:r w:rsidRPr="002038F8">
        <w:rPr>
          <w:szCs w:val="24"/>
          <w:lang w:val="en-US"/>
        </w:rPr>
        <w:t xml:space="preserve">e-mail: </w:t>
      </w:r>
      <w:r w:rsidR="00844F16">
        <w:rPr>
          <w:szCs w:val="24"/>
          <w:lang w:val="en-US"/>
        </w:rPr>
        <w:t>i.walter</w:t>
      </w:r>
      <w:r w:rsidRPr="002038F8">
        <w:rPr>
          <w:szCs w:val="24"/>
          <w:lang w:val="en-US"/>
        </w:rPr>
        <w:t>@bepr.pl</w:t>
      </w:r>
    </w:p>
    <w:p w14:paraId="080C08F1" w14:textId="77777777" w:rsidR="00793133" w:rsidRDefault="00793133" w:rsidP="00793133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50BFB607" w14:textId="77777777" w:rsidR="00793133" w:rsidRPr="004D5352" w:rsidRDefault="00793133" w:rsidP="00793133">
      <w:pPr>
        <w:spacing w:line="240" w:lineRule="auto"/>
        <w:jc w:val="both"/>
        <w:rPr>
          <w:sz w:val="20"/>
          <w:szCs w:val="20"/>
        </w:rPr>
      </w:pPr>
      <w:r w:rsidRPr="004D5352">
        <w:rPr>
          <w:b/>
          <w:sz w:val="20"/>
          <w:szCs w:val="20"/>
        </w:rPr>
        <w:t xml:space="preserve">Galeria Zaspa </w:t>
      </w:r>
      <w:r w:rsidRPr="004D5352">
        <w:rPr>
          <w:sz w:val="20"/>
          <w:szCs w:val="20"/>
        </w:rPr>
        <w:t xml:space="preserve">(dawne ETC Gdańsk) to centrum handlowe zlokalizowane w gdańskiej dzielnicy Zaspa. </w:t>
      </w:r>
      <w:r w:rsidRPr="004D5352">
        <w:rPr>
          <w:sz w:val="20"/>
          <w:szCs w:val="20"/>
        </w:rPr>
        <w:br/>
        <w:t xml:space="preserve">W latach 2015/2016 obiekt przeszedł gruntowną modernizację, zrealizowaną przez Grupę Capital Park (inwestora) oraz Akron Group (właściciela obiektu). Aktualnie na powierzchni 8.800 mkw. mieści się </w:t>
      </w:r>
      <w:r w:rsidRPr="004D5352">
        <w:rPr>
          <w:sz w:val="20"/>
          <w:szCs w:val="20"/>
        </w:rPr>
        <w:br/>
        <w:t xml:space="preserve">40 punktów handlowych i usługowych. Klienci mają do dyspozycji parking z 215 miejscami postojowymi. Obiekt pierwotnie pełnił funkcję hangaru lotniczego. Do swojej historii nawiązuje poprzez elementy architektoniczne </w:t>
      </w:r>
      <w:r>
        <w:rPr>
          <w:sz w:val="20"/>
          <w:szCs w:val="20"/>
        </w:rPr>
        <w:br/>
      </w:r>
      <w:r w:rsidRPr="004D5352">
        <w:rPr>
          <w:sz w:val="20"/>
          <w:szCs w:val="20"/>
        </w:rPr>
        <w:t xml:space="preserve">i wizualne. Elementy konstrukcyjne znajdujące się w galerii są stylizowane na skrzydła samolotu, a na ścianach </w:t>
      </w:r>
      <w:r w:rsidRPr="004D5352">
        <w:rPr>
          <w:sz w:val="20"/>
          <w:szCs w:val="20"/>
        </w:rPr>
        <w:lastRenderedPageBreak/>
        <w:t>znajdują się grafiki z historycznymi zdjęciami. Także nowe logo Galerii Zaspa nawiązuje do historii miejsca, wykorzystując motyw skrzydeł samolotu, jako odniesienie do pierwotnych funkcji jakie pełnił budynek.</w:t>
      </w:r>
    </w:p>
    <w:p w14:paraId="65B71863" w14:textId="77777777" w:rsidR="00793133" w:rsidRPr="00F01961" w:rsidRDefault="00793133" w:rsidP="00793133">
      <w:pPr>
        <w:rPr>
          <w:sz w:val="20"/>
          <w:szCs w:val="20"/>
        </w:rPr>
      </w:pPr>
      <w:r>
        <w:rPr>
          <w:sz w:val="20"/>
          <w:szCs w:val="20"/>
        </w:rPr>
        <w:t xml:space="preserve">Więcej informacji: </w:t>
      </w:r>
      <w:hyperlink r:id="rId7" w:history="1">
        <w:r w:rsidRPr="002708E1">
          <w:rPr>
            <w:rStyle w:val="Hipercze"/>
            <w:sz w:val="20"/>
            <w:szCs w:val="20"/>
          </w:rPr>
          <w:t>www.galeriazaspa.pl</w:t>
        </w:r>
      </w:hyperlink>
      <w:r w:rsidRPr="002708E1">
        <w:rPr>
          <w:sz w:val="20"/>
          <w:szCs w:val="20"/>
        </w:rPr>
        <w:t xml:space="preserve"> </w:t>
      </w:r>
    </w:p>
    <w:p w14:paraId="2482F03B" w14:textId="77777777" w:rsidR="00793133" w:rsidRPr="003C0EC3" w:rsidRDefault="00793133" w:rsidP="0079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14:paraId="4E46DAD4" w14:textId="77777777" w:rsidR="00793133" w:rsidRDefault="00793133" w:rsidP="00793133"/>
    <w:p w14:paraId="0F45D73A" w14:textId="77777777" w:rsidR="00793133" w:rsidRDefault="00793133"/>
    <w:sectPr w:rsidR="00793133" w:rsidSect="000866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E633" w14:textId="77777777" w:rsidR="001A0825" w:rsidRDefault="001A0825" w:rsidP="004E66B4">
      <w:pPr>
        <w:spacing w:after="0" w:line="240" w:lineRule="auto"/>
      </w:pPr>
      <w:r>
        <w:separator/>
      </w:r>
    </w:p>
  </w:endnote>
  <w:endnote w:type="continuationSeparator" w:id="0">
    <w:p w14:paraId="3B84A004" w14:textId="77777777" w:rsidR="001A0825" w:rsidRDefault="001A0825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C8C4" w14:textId="77777777" w:rsidR="001A0825" w:rsidRDefault="001A0825" w:rsidP="004E66B4">
      <w:pPr>
        <w:spacing w:after="0" w:line="240" w:lineRule="auto"/>
      </w:pPr>
      <w:r>
        <w:separator/>
      </w:r>
    </w:p>
  </w:footnote>
  <w:footnote w:type="continuationSeparator" w:id="0">
    <w:p w14:paraId="5330EC22" w14:textId="77777777" w:rsidR="001A0825" w:rsidRDefault="001A0825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401E4"/>
    <w:rsid w:val="000473CA"/>
    <w:rsid w:val="0007257B"/>
    <w:rsid w:val="00081262"/>
    <w:rsid w:val="000866BC"/>
    <w:rsid w:val="000867D6"/>
    <w:rsid w:val="000C234F"/>
    <w:rsid w:val="000D51CA"/>
    <w:rsid w:val="000D7808"/>
    <w:rsid w:val="000E6AAE"/>
    <w:rsid w:val="00105627"/>
    <w:rsid w:val="00112338"/>
    <w:rsid w:val="001217F4"/>
    <w:rsid w:val="00124BF9"/>
    <w:rsid w:val="00130AFA"/>
    <w:rsid w:val="0013786A"/>
    <w:rsid w:val="001454E6"/>
    <w:rsid w:val="0014794F"/>
    <w:rsid w:val="001503D9"/>
    <w:rsid w:val="00170075"/>
    <w:rsid w:val="00193FB2"/>
    <w:rsid w:val="001A0825"/>
    <w:rsid w:val="001E071E"/>
    <w:rsid w:val="001E56B4"/>
    <w:rsid w:val="001F5581"/>
    <w:rsid w:val="001F5ADB"/>
    <w:rsid w:val="00200B2D"/>
    <w:rsid w:val="002038F8"/>
    <w:rsid w:val="00206410"/>
    <w:rsid w:val="002073BA"/>
    <w:rsid w:val="002446A2"/>
    <w:rsid w:val="00255CAE"/>
    <w:rsid w:val="002567BD"/>
    <w:rsid w:val="0026274F"/>
    <w:rsid w:val="0026334D"/>
    <w:rsid w:val="0027550E"/>
    <w:rsid w:val="002829F6"/>
    <w:rsid w:val="0028683C"/>
    <w:rsid w:val="00293DEF"/>
    <w:rsid w:val="002B23ED"/>
    <w:rsid w:val="002D4C81"/>
    <w:rsid w:val="002D556E"/>
    <w:rsid w:val="00302A67"/>
    <w:rsid w:val="00303E30"/>
    <w:rsid w:val="00322C00"/>
    <w:rsid w:val="003301C9"/>
    <w:rsid w:val="003344EB"/>
    <w:rsid w:val="003420B7"/>
    <w:rsid w:val="00350572"/>
    <w:rsid w:val="00355E9C"/>
    <w:rsid w:val="00364F04"/>
    <w:rsid w:val="00384A8D"/>
    <w:rsid w:val="00387FC5"/>
    <w:rsid w:val="00392A49"/>
    <w:rsid w:val="00395390"/>
    <w:rsid w:val="00397AB1"/>
    <w:rsid w:val="003B19F1"/>
    <w:rsid w:val="003B5B30"/>
    <w:rsid w:val="00405BE8"/>
    <w:rsid w:val="00415343"/>
    <w:rsid w:val="00447891"/>
    <w:rsid w:val="00450878"/>
    <w:rsid w:val="0046484D"/>
    <w:rsid w:val="004A30EF"/>
    <w:rsid w:val="004B5435"/>
    <w:rsid w:val="004D3421"/>
    <w:rsid w:val="004E66B4"/>
    <w:rsid w:val="004E70CC"/>
    <w:rsid w:val="004F3261"/>
    <w:rsid w:val="004F49E8"/>
    <w:rsid w:val="00512564"/>
    <w:rsid w:val="005417E9"/>
    <w:rsid w:val="00541E4E"/>
    <w:rsid w:val="00554A09"/>
    <w:rsid w:val="005A687A"/>
    <w:rsid w:val="005B3B13"/>
    <w:rsid w:val="005D74B2"/>
    <w:rsid w:val="00615F14"/>
    <w:rsid w:val="00690CBE"/>
    <w:rsid w:val="006B000A"/>
    <w:rsid w:val="006B1C34"/>
    <w:rsid w:val="006B205F"/>
    <w:rsid w:val="006B3F19"/>
    <w:rsid w:val="006C68C3"/>
    <w:rsid w:val="006D7F51"/>
    <w:rsid w:val="006F2BC6"/>
    <w:rsid w:val="007030A7"/>
    <w:rsid w:val="00717B44"/>
    <w:rsid w:val="00725636"/>
    <w:rsid w:val="00785DC5"/>
    <w:rsid w:val="00792F41"/>
    <w:rsid w:val="00793133"/>
    <w:rsid w:val="00795168"/>
    <w:rsid w:val="007A483B"/>
    <w:rsid w:val="007A6F4A"/>
    <w:rsid w:val="007B2BA2"/>
    <w:rsid w:val="007D21F2"/>
    <w:rsid w:val="007E077D"/>
    <w:rsid w:val="007E2BCB"/>
    <w:rsid w:val="007F3031"/>
    <w:rsid w:val="00816E99"/>
    <w:rsid w:val="00844F16"/>
    <w:rsid w:val="00851E0B"/>
    <w:rsid w:val="00853706"/>
    <w:rsid w:val="008558D3"/>
    <w:rsid w:val="00871B9B"/>
    <w:rsid w:val="00872F99"/>
    <w:rsid w:val="0088224F"/>
    <w:rsid w:val="008D6614"/>
    <w:rsid w:val="008F24E3"/>
    <w:rsid w:val="009148FD"/>
    <w:rsid w:val="00954EF3"/>
    <w:rsid w:val="009724FD"/>
    <w:rsid w:val="00990E63"/>
    <w:rsid w:val="009A3C0B"/>
    <w:rsid w:val="009A7B14"/>
    <w:rsid w:val="009B12E7"/>
    <w:rsid w:val="009C3AD0"/>
    <w:rsid w:val="00A02E25"/>
    <w:rsid w:val="00A1685F"/>
    <w:rsid w:val="00A16DDF"/>
    <w:rsid w:val="00A24E0C"/>
    <w:rsid w:val="00A24EFE"/>
    <w:rsid w:val="00A322B5"/>
    <w:rsid w:val="00A504FC"/>
    <w:rsid w:val="00A52EF6"/>
    <w:rsid w:val="00A90F58"/>
    <w:rsid w:val="00A95623"/>
    <w:rsid w:val="00AC6E3D"/>
    <w:rsid w:val="00AD0C00"/>
    <w:rsid w:val="00AD0D35"/>
    <w:rsid w:val="00AF289B"/>
    <w:rsid w:val="00AF2C56"/>
    <w:rsid w:val="00B0639E"/>
    <w:rsid w:val="00B23A01"/>
    <w:rsid w:val="00B27B14"/>
    <w:rsid w:val="00B608EE"/>
    <w:rsid w:val="00B60EBB"/>
    <w:rsid w:val="00B77C6F"/>
    <w:rsid w:val="00B86A50"/>
    <w:rsid w:val="00BC5776"/>
    <w:rsid w:val="00BD0F2E"/>
    <w:rsid w:val="00BD4401"/>
    <w:rsid w:val="00BD6972"/>
    <w:rsid w:val="00BE0622"/>
    <w:rsid w:val="00BE19B7"/>
    <w:rsid w:val="00C31ABC"/>
    <w:rsid w:val="00C3568A"/>
    <w:rsid w:val="00C434C4"/>
    <w:rsid w:val="00C81B76"/>
    <w:rsid w:val="00C837F7"/>
    <w:rsid w:val="00C978C9"/>
    <w:rsid w:val="00CA42B0"/>
    <w:rsid w:val="00CB07BB"/>
    <w:rsid w:val="00CB0BCF"/>
    <w:rsid w:val="00CB59DC"/>
    <w:rsid w:val="00CE2B10"/>
    <w:rsid w:val="00CF307A"/>
    <w:rsid w:val="00D03DD2"/>
    <w:rsid w:val="00D05A01"/>
    <w:rsid w:val="00D24332"/>
    <w:rsid w:val="00D27005"/>
    <w:rsid w:val="00D5688A"/>
    <w:rsid w:val="00D601F2"/>
    <w:rsid w:val="00D65B70"/>
    <w:rsid w:val="00D6681D"/>
    <w:rsid w:val="00D75F92"/>
    <w:rsid w:val="00D87B56"/>
    <w:rsid w:val="00D87DEC"/>
    <w:rsid w:val="00DA11F8"/>
    <w:rsid w:val="00DC0779"/>
    <w:rsid w:val="00DC285D"/>
    <w:rsid w:val="00DC72FD"/>
    <w:rsid w:val="00DD1C02"/>
    <w:rsid w:val="00DD7E17"/>
    <w:rsid w:val="00DE06ED"/>
    <w:rsid w:val="00DE1756"/>
    <w:rsid w:val="00DE26C0"/>
    <w:rsid w:val="00DE7E92"/>
    <w:rsid w:val="00E136BE"/>
    <w:rsid w:val="00E219F8"/>
    <w:rsid w:val="00E26BEE"/>
    <w:rsid w:val="00E34F05"/>
    <w:rsid w:val="00E53469"/>
    <w:rsid w:val="00E53F0E"/>
    <w:rsid w:val="00E83E67"/>
    <w:rsid w:val="00EA19ED"/>
    <w:rsid w:val="00EA727A"/>
    <w:rsid w:val="00ED0E8C"/>
    <w:rsid w:val="00EE2C39"/>
    <w:rsid w:val="00EE7275"/>
    <w:rsid w:val="00EF072F"/>
    <w:rsid w:val="00EF4FA6"/>
    <w:rsid w:val="00F03D5A"/>
    <w:rsid w:val="00F1306D"/>
    <w:rsid w:val="00F153AB"/>
    <w:rsid w:val="00F233EA"/>
    <w:rsid w:val="00F258D3"/>
    <w:rsid w:val="00F4222B"/>
    <w:rsid w:val="00F56AA1"/>
    <w:rsid w:val="00F57766"/>
    <w:rsid w:val="00F750E7"/>
    <w:rsid w:val="00F777B8"/>
    <w:rsid w:val="00F83EA8"/>
    <w:rsid w:val="00F916B9"/>
    <w:rsid w:val="00F92AFB"/>
    <w:rsid w:val="00FA5254"/>
    <w:rsid w:val="00FD3C56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5BE1-F0DD-3849-9203-9DEF7A5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Izabella Rześniowiecka-Walter</cp:lastModifiedBy>
  <cp:revision>4</cp:revision>
  <dcterms:created xsi:type="dcterms:W3CDTF">2021-04-06T11:01:00Z</dcterms:created>
  <dcterms:modified xsi:type="dcterms:W3CDTF">2021-04-06T11:16:00Z</dcterms:modified>
</cp:coreProperties>
</file>