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7" w:rsidRPr="00447097" w:rsidRDefault="00166F57" w:rsidP="00CC3227">
      <w:pPr>
        <w:spacing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prasowa, 08.09</w:t>
      </w:r>
      <w:r w:rsidR="00CC3227" w:rsidRPr="00447097">
        <w:rPr>
          <w:rFonts w:asciiTheme="majorHAnsi" w:hAnsiTheme="majorHAnsi" w:cstheme="majorHAnsi"/>
          <w:b/>
        </w:rPr>
        <w:t>.2021</w:t>
      </w:r>
    </w:p>
    <w:p w:rsidR="00CC3227" w:rsidRPr="00447097" w:rsidRDefault="00CC3227" w:rsidP="00CC322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166F57" w:rsidRPr="00166F57" w:rsidRDefault="00166F57" w:rsidP="00166F57">
      <w:pPr>
        <w:spacing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F170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 czym marzą Polacy? Sprawdzamy z okazji Dnia Marzyciela</w:t>
      </w:r>
      <w:bookmarkStart w:id="0" w:name="_GoBack"/>
      <w:bookmarkEnd w:id="0"/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b/>
          <w:bCs/>
          <w:color w:val="000000"/>
          <w:lang w:val="pl-PL"/>
        </w:rPr>
        <w:t xml:space="preserve">8 września to Dzień Marzyciela. Z tej okazji serwis </w:t>
      </w:r>
      <w:proofErr w:type="spellStart"/>
      <w:r w:rsidRPr="00166F57">
        <w:rPr>
          <w:rFonts w:eastAsia="Times New Roman"/>
          <w:b/>
          <w:bCs/>
          <w:color w:val="000000"/>
          <w:lang w:val="pl-PL"/>
        </w:rPr>
        <w:t>Prezentmarzeń</w:t>
      </w:r>
      <w:proofErr w:type="spellEnd"/>
      <w:r w:rsidRPr="00166F57">
        <w:rPr>
          <w:rFonts w:eastAsia="Times New Roman"/>
          <w:b/>
          <w:bCs/>
          <w:color w:val="000000"/>
          <w:lang w:val="pl-PL"/>
        </w:rPr>
        <w:t xml:space="preserve"> sprawdził: o czym marzą Polacy? Jaki mają stosunek do swoich marzeń i czy starają się je spełniać? Czy łatwiej jest im realizować własne marzenia czy bliskich? W badaniu sondażowym „O czym marzą Polacy w 2021 roku” wzięło udział ponad 1100 respondentów.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 xml:space="preserve">Większość Polaków zapytanych przez serwis </w:t>
      </w:r>
      <w:proofErr w:type="spellStart"/>
      <w:r w:rsidRPr="00166F57">
        <w:rPr>
          <w:rFonts w:eastAsia="Times New Roman"/>
          <w:color w:val="000000"/>
          <w:lang w:val="pl-PL"/>
        </w:rPr>
        <w:t>Prezentmarzeń</w:t>
      </w:r>
      <w:proofErr w:type="spellEnd"/>
      <w:r w:rsidRPr="00166F57">
        <w:rPr>
          <w:rFonts w:eastAsia="Times New Roman"/>
          <w:color w:val="000000"/>
          <w:lang w:val="pl-PL"/>
        </w:rPr>
        <w:t xml:space="preserve"> (71%) stara się spełniać marzenia. Tylko 11% czeka biernie licząc, że same się spełnią. 16% respondentów przyznaje się, że jest realistami i, zamiast marzeń, robi i realizuje plany.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>Marzenia Polaków, które są związane z ich zainteresowaniami, najczęściej dotyczą atrakcyjnego spędzania czasu wolnego, pozwalającego kolekcjonować przeżycia – 39% odpowiedzi oraz podróży – 28% odpowiedzi. Na kolejnych pozycjach zapytani wymieniają marzenia związane z motoryzacją, sportem, elektroniką, a także z inwestycjami.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b/>
          <w:bCs/>
          <w:color w:val="000000"/>
          <w:lang w:val="pl-PL"/>
        </w:rPr>
        <w:t>Czym jest dla nas luksus?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>Luksusem w dzisiejszych czasach, według 40% ankietowanych, jest niezależność finansowa, pozwalająca realizować plany i marzenia. Zdaniem 22% zapytanych Polaków jest to posiadanie zabezpieczenia materialnego, umożliwiającego prowadzenie wygodnego życia.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>Na pytanie - “O czym głównie marzą Polacy?” co trzeci respondent odpowiada, że o rzeczach materialnych, jak dom czy samochód. W opinii 28% ankietowanych są to ekstremalne przeżycia, jak na przykład lot balonem czy skok na bungee. Według 19% respondentów są to rzeczy niematerialne, ale związane z pozytywnymi emocjami, na przykład podróże. W odpowiedziach o najważniejsze marzenia pojawia się też oczywiście zdrowie dla siebie i najbliższych oraz miłość.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b/>
          <w:bCs/>
          <w:color w:val="000000"/>
          <w:lang w:val="pl-PL"/>
        </w:rPr>
        <w:t>Marzenia w sferze rozrywki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 xml:space="preserve">Analizując marzenia Polaków związane z formami spędzania czasu wolnego widać, że preferujemy rozrywki w powietrzu dostarczające adrenaliny, na przykład skok ze spadochronem, lot paralotnią czy lot awionetką. Atrakcje powietrzne wskazuje co trzeci zapytany. Co czwarty spośród 1126 respondentów badania marzy o spokojniejszych formach wypoczynku, wybierając na przykład relaks w spa, masaże oraz zabiegi kosmetyczne. Nie brakuje także marzycieli wśród fanów motoryzacji – 17% Polaków zapytanych przez serwis </w:t>
      </w:r>
      <w:proofErr w:type="spellStart"/>
      <w:r w:rsidRPr="00166F57">
        <w:rPr>
          <w:rFonts w:eastAsia="Times New Roman"/>
          <w:color w:val="000000"/>
          <w:lang w:val="pl-PL"/>
        </w:rPr>
        <w:t>Prezentmarzeń</w:t>
      </w:r>
      <w:proofErr w:type="spellEnd"/>
      <w:r w:rsidRPr="00166F57">
        <w:rPr>
          <w:rFonts w:eastAsia="Times New Roman"/>
          <w:color w:val="000000"/>
          <w:lang w:val="pl-PL"/>
        </w:rPr>
        <w:t xml:space="preserve"> chciałoby zrealizować rozrywki za kierownicą, na przykład jazdę luksusowym, sportowym samochodem albo off </w:t>
      </w:r>
      <w:proofErr w:type="spellStart"/>
      <w:r w:rsidRPr="00166F57">
        <w:rPr>
          <w:rFonts w:eastAsia="Times New Roman"/>
          <w:color w:val="000000"/>
          <w:lang w:val="pl-PL"/>
        </w:rPr>
        <w:t>road</w:t>
      </w:r>
      <w:proofErr w:type="spellEnd"/>
      <w:r w:rsidRPr="00166F57">
        <w:rPr>
          <w:rFonts w:eastAsia="Times New Roman"/>
          <w:color w:val="000000"/>
          <w:lang w:val="pl-PL"/>
        </w:rPr>
        <w:t xml:space="preserve">. Pojawiają się także entuzjaści zainteresowani spełnianiem marzeń związanych z rozrywkami wodnymi, jak nurkowanie, </w:t>
      </w:r>
      <w:proofErr w:type="spellStart"/>
      <w:r w:rsidRPr="00166F57">
        <w:rPr>
          <w:rFonts w:eastAsia="Times New Roman"/>
          <w:color w:val="000000"/>
          <w:lang w:val="pl-PL"/>
        </w:rPr>
        <w:t>flyboard</w:t>
      </w:r>
      <w:proofErr w:type="spellEnd"/>
      <w:r w:rsidRPr="00166F57">
        <w:rPr>
          <w:rFonts w:eastAsia="Times New Roman"/>
          <w:color w:val="000000"/>
          <w:lang w:val="pl-PL"/>
        </w:rPr>
        <w:t xml:space="preserve"> czy przejażdżka łodzią motorową. Stanowią oni 11% spośród 1126 wszystkich respondentów badania. Nie brakuje także Polaków, dla których priorytetem są marzenia związane z obcowaniem z kulturą – kinem, teatrem, wystawami czy koncertami. Są oni jednak w mniejszości, stanowiąc tylko 7% ankietowanych.</w:t>
      </w:r>
    </w:p>
    <w:p w:rsidR="00166F57" w:rsidRPr="00166F57" w:rsidRDefault="00166F57" w:rsidP="00166F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b/>
          <w:bCs/>
          <w:color w:val="000000"/>
          <w:lang w:val="pl-PL"/>
        </w:rPr>
        <w:t>Co sprawia, że marzenia Polaków spełniają się?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 xml:space="preserve">Zdaniem 39% respondentów badania kluczem do sukcesu w realizacji marzeń jest przede wszystkim determinacja. Według 20% badanych wszystko zależy od statusu materialnego. W opinii 17% liczy </w:t>
      </w:r>
      <w:r w:rsidRPr="00166F57">
        <w:rPr>
          <w:rFonts w:eastAsia="Times New Roman"/>
          <w:color w:val="000000"/>
          <w:lang w:val="pl-PL"/>
        </w:rPr>
        <w:lastRenderedPageBreak/>
        <w:t>się osobowość, która bardzo pomaga w spełnianiu marzeń. Dla 10% to pomoc bliskiej osoby sprawia, że marzenia spełniają się. 9% stawia na uśmiech losu, a 5% na fantazję.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>Co ciekawe aż 65% respondentów deklaruje, że łatwiej jest im spełniać marzenia bliskich niż swoje. Potwierdzają to odpowiedzi na pytanie: “Czy prezent w formie przeżycia jest dobrym pomysłem na spełnienie marzenia bliskiej osoby?” Aż 92% zapytanych Polaków twierdzi jest to dobre rozwiązania. Z tej grupy 41% respondentów przyznaje, że sami chcieliby otrzymać prezent w formie przeżycia. Z kolei 35% podkreśla, że jest to świetny pomysł, a 16% jest na tak pod warunkiem, że znamy marzenia bliskiej osoby.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 xml:space="preserve">Respondenci badania „O czym marzą Polacy w 2021 roku” zostali poproszeni o wskazanie jednego z prezentów w formie przeżycia, który najchętniej wybraliby z listy, na której znalazły się m.in.: lot balonem, lot motolotnią lub </w:t>
      </w:r>
      <w:proofErr w:type="spellStart"/>
      <w:r w:rsidRPr="00166F57">
        <w:rPr>
          <w:rFonts w:eastAsia="Times New Roman"/>
          <w:color w:val="000000"/>
          <w:lang w:val="pl-PL"/>
        </w:rPr>
        <w:t>motoparalotnią</w:t>
      </w:r>
      <w:proofErr w:type="spellEnd"/>
      <w:r w:rsidRPr="00166F57">
        <w:rPr>
          <w:rFonts w:eastAsia="Times New Roman"/>
          <w:color w:val="000000"/>
          <w:lang w:val="pl-PL"/>
        </w:rPr>
        <w:t xml:space="preserve">, lot awionetką, przejażdżka luksusowym samochodem, jazda off </w:t>
      </w:r>
      <w:proofErr w:type="spellStart"/>
      <w:r w:rsidRPr="00166F57">
        <w:rPr>
          <w:rFonts w:eastAsia="Times New Roman"/>
          <w:color w:val="000000"/>
          <w:lang w:val="pl-PL"/>
        </w:rPr>
        <w:t>road</w:t>
      </w:r>
      <w:proofErr w:type="spellEnd"/>
      <w:r w:rsidRPr="00166F57">
        <w:rPr>
          <w:rFonts w:eastAsia="Times New Roman"/>
          <w:color w:val="000000"/>
          <w:lang w:val="pl-PL"/>
        </w:rPr>
        <w:t xml:space="preserve">, skok ze spadochronem, skok na bungee, </w:t>
      </w:r>
      <w:proofErr w:type="spellStart"/>
      <w:r w:rsidRPr="00166F57">
        <w:rPr>
          <w:rFonts w:eastAsia="Times New Roman"/>
          <w:color w:val="000000"/>
          <w:lang w:val="pl-PL"/>
        </w:rPr>
        <w:t>flyboard</w:t>
      </w:r>
      <w:proofErr w:type="spellEnd"/>
      <w:r w:rsidRPr="00166F57">
        <w:rPr>
          <w:rFonts w:eastAsia="Times New Roman"/>
          <w:color w:val="000000"/>
          <w:lang w:val="pl-PL"/>
        </w:rPr>
        <w:t xml:space="preserve">, dzień w SPA, kurs tańca, kurs rysunku, kurs fotografii oraz sesja zdjęciowa. Zdecydowanym faworytem prezentu w formie przeżycia, jaki chcieliby otrzymać ankietowani z przedstawionych propozycji został lot balonem – 37% odpowiedzi, skok ze spadochronem i skok na bungee – 18% odpowiedzi oraz dzień w SPA, jak również przejażdżka luksusowym samochodem lub jazda off </w:t>
      </w:r>
      <w:proofErr w:type="spellStart"/>
      <w:r w:rsidRPr="00166F57">
        <w:rPr>
          <w:rFonts w:eastAsia="Times New Roman"/>
          <w:color w:val="000000"/>
          <w:lang w:val="pl-PL"/>
        </w:rPr>
        <w:t>road</w:t>
      </w:r>
      <w:proofErr w:type="spellEnd"/>
      <w:r w:rsidRPr="00166F57">
        <w:rPr>
          <w:rFonts w:eastAsia="Times New Roman"/>
          <w:color w:val="000000"/>
          <w:lang w:val="pl-PL"/>
        </w:rPr>
        <w:t xml:space="preserve"> – po 14% wskazań.</w:t>
      </w:r>
    </w:p>
    <w:p w:rsidR="00166F57" w:rsidRPr="00166F57" w:rsidRDefault="00166F57" w:rsidP="00166F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>Dzień Marzyciela jest dobrym pretekstem, aby przypomnieć sobie jakie mamy marzenia. Potrafią one nadać sens życiu i sprawić, że będziemy dążyć do ich realizacji oraz wspierać innych w ich spełnianiu.</w:t>
      </w: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color w:val="000000"/>
          <w:lang w:val="pl-PL"/>
        </w:rPr>
        <w:t> </w:t>
      </w:r>
    </w:p>
    <w:p w:rsidR="00166F57" w:rsidRPr="00166F57" w:rsidRDefault="00166F57" w:rsidP="00166F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6F57">
        <w:rPr>
          <w:rFonts w:eastAsia="Times New Roman"/>
          <w:i/>
          <w:iCs/>
          <w:color w:val="000000"/>
          <w:lang w:val="pl-PL"/>
        </w:rPr>
        <w:t xml:space="preserve">Badanie sondażowe „O czym marzą Polacy w 2021 roku?" zrealizował w formie ankiety online serwis </w:t>
      </w:r>
      <w:proofErr w:type="spellStart"/>
      <w:r w:rsidRPr="00166F57">
        <w:rPr>
          <w:rFonts w:eastAsia="Times New Roman"/>
          <w:i/>
          <w:iCs/>
          <w:color w:val="000000"/>
          <w:lang w:val="pl-PL"/>
        </w:rPr>
        <w:t>Prezentmarzeń</w:t>
      </w:r>
      <w:proofErr w:type="spellEnd"/>
      <w:r w:rsidRPr="00166F57">
        <w:rPr>
          <w:rFonts w:eastAsia="Times New Roman"/>
          <w:i/>
          <w:iCs/>
          <w:color w:val="000000"/>
          <w:lang w:val="pl-PL"/>
        </w:rPr>
        <w:t xml:space="preserve"> w sierpniu 2021. W badaniu wzięło udział 1126 respondentów.</w:t>
      </w:r>
    </w:p>
    <w:p w:rsidR="00BD73CD" w:rsidRPr="0008292F" w:rsidRDefault="00BD73CD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8292F">
        <w:rPr>
          <w:rFonts w:asciiTheme="majorHAnsi" w:hAnsiTheme="majorHAnsi" w:cstheme="majorHAnsi"/>
          <w:b/>
          <w:sz w:val="24"/>
          <w:szCs w:val="24"/>
        </w:rPr>
        <w:t xml:space="preserve">Kontakt dla mediów: 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>Anna Buczyńska tel. 662 150 440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6" w:history="1">
        <w:r w:rsidRPr="0008292F">
          <w:rPr>
            <w:rStyle w:val="Hipercze"/>
            <w:rFonts w:asciiTheme="majorHAnsi" w:hAnsiTheme="majorHAnsi" w:cstheme="majorHAnsi"/>
            <w:sz w:val="24"/>
            <w:szCs w:val="24"/>
          </w:rPr>
          <w:t>a.buczynska@innovationpr.pl</w:t>
        </w:r>
      </w:hyperlink>
      <w:r w:rsidRPr="000829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2648E" w:rsidRPr="0008292F" w:rsidRDefault="00D2648E">
      <w:pPr>
        <w:ind w:firstLine="720"/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:rsidR="00D2648E" w:rsidRDefault="00D2648E">
      <w:pPr>
        <w:ind w:firstLine="720"/>
        <w:jc w:val="both"/>
        <w:rPr>
          <w:rFonts w:ascii="Montserrat" w:eastAsia="Montserrat" w:hAnsi="Montserrat" w:cs="Montserrat"/>
        </w:rPr>
      </w:pPr>
    </w:p>
    <w:sectPr w:rsidR="00D2648E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BF" w:rsidRDefault="00CB06BF">
      <w:pPr>
        <w:spacing w:line="240" w:lineRule="auto"/>
      </w:pPr>
      <w:r>
        <w:separator/>
      </w:r>
    </w:p>
  </w:endnote>
  <w:endnote w:type="continuationSeparator" w:id="0">
    <w:p w:rsidR="00CB06BF" w:rsidRDefault="00CB0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  <w:p w:rsidR="00D2648E" w:rsidRDefault="00D2648E">
    <w:pPr>
      <w:rPr>
        <w:rFonts w:ascii="Montserrat Medium" w:eastAsia="Montserrat Medium" w:hAnsi="Montserrat Medium" w:cs="Montserrat Medium"/>
        <w:color w:val="66248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BF" w:rsidRDefault="00CB06BF">
      <w:pPr>
        <w:spacing w:line="240" w:lineRule="auto"/>
      </w:pPr>
      <w:r>
        <w:separator/>
      </w:r>
    </w:p>
  </w:footnote>
  <w:footnote w:type="continuationSeparator" w:id="0">
    <w:p w:rsidR="00CB06BF" w:rsidRDefault="00CB0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lang w:val="pl-PL"/>
      </w:rPr>
      <w:drawing>
        <wp:inline distT="114300" distB="114300" distL="114300" distR="114300">
          <wp:extent cx="1676400" cy="190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48E" w:rsidRDefault="00EC72E6">
    <w:pPr>
      <w:rPr>
        <w:rFonts w:ascii="Montserrat" w:eastAsia="Montserrat" w:hAnsi="Montserrat" w:cs="Montserrat"/>
        <w:color w:val="662483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E"/>
    <w:rsid w:val="0008292F"/>
    <w:rsid w:val="001335CE"/>
    <w:rsid w:val="00166F57"/>
    <w:rsid w:val="00196C42"/>
    <w:rsid w:val="001F5AAE"/>
    <w:rsid w:val="00232C88"/>
    <w:rsid w:val="00287C9F"/>
    <w:rsid w:val="002F5A42"/>
    <w:rsid w:val="00312BE3"/>
    <w:rsid w:val="00347101"/>
    <w:rsid w:val="00362F43"/>
    <w:rsid w:val="003B61FA"/>
    <w:rsid w:val="003B778A"/>
    <w:rsid w:val="003C22B0"/>
    <w:rsid w:val="003E5AF8"/>
    <w:rsid w:val="00447097"/>
    <w:rsid w:val="00451C8C"/>
    <w:rsid w:val="00453C45"/>
    <w:rsid w:val="00550ADF"/>
    <w:rsid w:val="005E79F5"/>
    <w:rsid w:val="00603FE6"/>
    <w:rsid w:val="00651FD5"/>
    <w:rsid w:val="006A15E0"/>
    <w:rsid w:val="006A4C46"/>
    <w:rsid w:val="006E5693"/>
    <w:rsid w:val="00734D3A"/>
    <w:rsid w:val="0075109D"/>
    <w:rsid w:val="00764892"/>
    <w:rsid w:val="007662F6"/>
    <w:rsid w:val="0076639D"/>
    <w:rsid w:val="0078521E"/>
    <w:rsid w:val="00847DB5"/>
    <w:rsid w:val="00901341"/>
    <w:rsid w:val="00971E5F"/>
    <w:rsid w:val="00975518"/>
    <w:rsid w:val="009834D5"/>
    <w:rsid w:val="009B65C5"/>
    <w:rsid w:val="00A23E51"/>
    <w:rsid w:val="00A828D4"/>
    <w:rsid w:val="00A92F97"/>
    <w:rsid w:val="00A93309"/>
    <w:rsid w:val="00AA419D"/>
    <w:rsid w:val="00AE27B3"/>
    <w:rsid w:val="00B17D34"/>
    <w:rsid w:val="00B85BEB"/>
    <w:rsid w:val="00BA25E4"/>
    <w:rsid w:val="00BC7948"/>
    <w:rsid w:val="00BD73CD"/>
    <w:rsid w:val="00CA60C6"/>
    <w:rsid w:val="00CB06BF"/>
    <w:rsid w:val="00CC3227"/>
    <w:rsid w:val="00D2648E"/>
    <w:rsid w:val="00E62DA3"/>
    <w:rsid w:val="00EC72E6"/>
    <w:rsid w:val="00F51A68"/>
    <w:rsid w:val="00F556F0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148F-B47D-49A4-BAFD-0126707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EB"/>
  </w:style>
  <w:style w:type="paragraph" w:styleId="Stopka">
    <w:name w:val="footer"/>
    <w:basedOn w:val="Normalny"/>
    <w:link w:val="Stopka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EB"/>
  </w:style>
  <w:style w:type="character" w:styleId="Pogrubienie">
    <w:name w:val="Strong"/>
    <w:basedOn w:val="Domylnaczcionkaakapitu"/>
    <w:uiPriority w:val="22"/>
    <w:qFormat/>
    <w:rsid w:val="00451C8C"/>
    <w:rPr>
      <w:b/>
      <w:bCs/>
    </w:rPr>
  </w:style>
  <w:style w:type="character" w:styleId="Uwydatnienie">
    <w:name w:val="Emphasis"/>
    <w:basedOn w:val="Domylnaczcionkaakapitu"/>
    <w:uiPriority w:val="20"/>
    <w:qFormat/>
    <w:rsid w:val="00451C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czynska@innovation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Buczyńska</cp:lastModifiedBy>
  <cp:revision>3</cp:revision>
  <cp:lastPrinted>2021-08-12T07:20:00Z</cp:lastPrinted>
  <dcterms:created xsi:type="dcterms:W3CDTF">2021-09-07T13:12:00Z</dcterms:created>
  <dcterms:modified xsi:type="dcterms:W3CDTF">2021-09-07T13:13:00Z</dcterms:modified>
</cp:coreProperties>
</file>